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C3" w:rsidRPr="003D299F" w:rsidRDefault="00AD7EC3" w:rsidP="00AD7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AD7EC3" w:rsidRPr="003D299F" w:rsidTr="00331FD0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AD7EC3" w:rsidRPr="003D299F" w:rsidRDefault="00AD7EC3" w:rsidP="00331F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D7EC3" w:rsidRPr="003D299F" w:rsidRDefault="00AD7EC3" w:rsidP="00331F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7EC3" w:rsidRPr="003D299F" w:rsidTr="00331FD0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AD7EC3" w:rsidRPr="003D299F" w:rsidRDefault="00AD7EC3" w:rsidP="00331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7EC3" w:rsidRPr="003D299F" w:rsidTr="00331FD0">
        <w:trPr>
          <w:cantSplit/>
          <w:trHeight w:val="119"/>
        </w:trPr>
        <w:tc>
          <w:tcPr>
            <w:tcW w:w="264" w:type="dxa"/>
          </w:tcPr>
          <w:p w:rsidR="00AD7EC3" w:rsidRPr="003D299F" w:rsidRDefault="00AD7EC3" w:rsidP="00331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7EC3" w:rsidRPr="003D299F" w:rsidRDefault="00AD7EC3" w:rsidP="00AD7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D7EC3" w:rsidRPr="003D299F" w:rsidRDefault="00AD7EC3" w:rsidP="00AD7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AD7EC3" w:rsidRDefault="00AD7EC3" w:rsidP="00AD7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AD7EC3" w:rsidRPr="003D299F" w:rsidRDefault="00AD7EC3" w:rsidP="00AD7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AD7EC3" w:rsidRPr="003D299F" w:rsidRDefault="00AD7EC3" w:rsidP="00AD7EC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D7EC3" w:rsidRPr="00AD7EC3" w:rsidRDefault="00AD7EC3" w:rsidP="00AD7EC3">
      <w:pPr>
        <w:pStyle w:val="2"/>
        <w:spacing w:after="0" w:afterAutospacing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AD7EC3" w:rsidRPr="003D299F" w:rsidTr="00331FD0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AD7EC3" w:rsidRPr="003D299F" w:rsidRDefault="00AD7EC3" w:rsidP="0033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C3" w:rsidRPr="003D299F" w:rsidRDefault="00AD7EC3" w:rsidP="0033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AD7EC3" w:rsidRPr="00AD7EC3" w:rsidRDefault="00AD7EC3" w:rsidP="00331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540" w:type="dxa"/>
            <w:vMerge w:val="restart"/>
            <w:vAlign w:val="bottom"/>
          </w:tcPr>
          <w:p w:rsidR="00AD7EC3" w:rsidRPr="003D299F" w:rsidRDefault="00AD7EC3" w:rsidP="0033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AD7EC3" w:rsidRPr="00AD7EC3" w:rsidRDefault="00AD7EC3" w:rsidP="0033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19/06</w:t>
            </w:r>
          </w:p>
        </w:tc>
      </w:tr>
      <w:tr w:rsidR="00AD7EC3" w:rsidRPr="003D299F" w:rsidTr="00331FD0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AD7EC3" w:rsidRPr="003D299F" w:rsidRDefault="00AD7EC3" w:rsidP="0033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AD7EC3" w:rsidRPr="003D299F" w:rsidRDefault="00AD7EC3" w:rsidP="0033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AD7EC3" w:rsidRPr="003D299F" w:rsidRDefault="00AD7EC3" w:rsidP="0033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AD7EC3" w:rsidRPr="003D299F" w:rsidRDefault="00AD7EC3" w:rsidP="0033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EC3" w:rsidRPr="003D299F" w:rsidRDefault="00AD7EC3" w:rsidP="00AD7EC3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AD7EC3" w:rsidRPr="003D299F" w:rsidRDefault="00AD7EC3" w:rsidP="00AD7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EC3" w:rsidRPr="00DE5F1E" w:rsidRDefault="00AD7EC3" w:rsidP="00AD7EC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AD7EC3" w:rsidRDefault="00AD7EC3" w:rsidP="00AD7EC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D7EC3" w:rsidRPr="00DE5F1E" w:rsidRDefault="00AD7EC3" w:rsidP="00AD7EC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Саратовская область, Красноармейский муниципальный район, городское поселение город Красноармейск, город Красноармейск,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AD7EC3" w:rsidRPr="00DE5F1E" w:rsidRDefault="00AD7EC3" w:rsidP="00AD7EC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7EC3" w:rsidRPr="0049351C" w:rsidRDefault="00AD7EC3" w:rsidP="00AD7EC3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статьями 5.1, 39 Градостроительным кодексом РФ, 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образования г. Красноармейск, от 19.11.20</w:t>
      </w:r>
      <w:r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Красноармейск 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РЕШИЛ:</w:t>
      </w:r>
    </w:p>
    <w:p w:rsidR="00AD7EC3" w:rsidRPr="004D3BB8" w:rsidRDefault="00AD7EC3" w:rsidP="00AD7EC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E9F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Саратовская область, Красноармейский муниципальный район, городское поселение город Красноармейск, город Красноармейск,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EC3" w:rsidRPr="00AE0E9F" w:rsidRDefault="00AD7EC3" w:rsidP="00AD7EC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E9F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06</w:t>
      </w:r>
      <w:r w:rsidRPr="00D71E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02.2019 г. в 15</w:t>
      </w:r>
      <w:r w:rsidRPr="00D71E9A">
        <w:rPr>
          <w:rFonts w:ascii="Times New Roman" w:hAnsi="Times New Roman" w:cs="Times New Roman"/>
          <w:b/>
          <w:sz w:val="28"/>
          <w:szCs w:val="28"/>
        </w:rPr>
        <w:t xml:space="preserve"> час. 00 мин</w:t>
      </w:r>
      <w:r w:rsidRPr="00AE0E9F">
        <w:rPr>
          <w:rFonts w:ascii="Times New Roman" w:hAnsi="Times New Roman" w:cs="Times New Roman"/>
          <w:sz w:val="28"/>
          <w:szCs w:val="28"/>
        </w:rPr>
        <w:t xml:space="preserve">. в здании </w:t>
      </w:r>
      <w:r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Pr="00AE0E9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66.</w:t>
      </w:r>
      <w:r w:rsidRPr="00AE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EC3" w:rsidRPr="00D71E9A" w:rsidRDefault="00AD7EC3" w:rsidP="00AD7EC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AD7EC3" w:rsidRPr="00D71E9A" w:rsidRDefault="00AD7EC3" w:rsidP="00AD7EC3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 Кузьменко Александр Василье</w:t>
      </w:r>
      <w:r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председатель рабочей группы, глава муниципального образования город Красноармейск;</w:t>
      </w:r>
    </w:p>
    <w:p w:rsidR="00AD7EC3" w:rsidRPr="00D71E9A" w:rsidRDefault="00AD7EC3" w:rsidP="00AD7EC3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>– заместитель председателя, секретарь Совета муниципального образования город Красноармейск;</w:t>
      </w:r>
    </w:p>
    <w:p w:rsidR="00AD7EC3" w:rsidRPr="00D71E9A" w:rsidRDefault="00AD7EC3" w:rsidP="00AD7EC3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Самойлова Алена Викторовна 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>– начальник отдела по архитектуре, градостроительству администрации Красноармейского муниципального района.</w:t>
      </w:r>
    </w:p>
    <w:p w:rsidR="00AD7EC3" w:rsidRPr="00D71E9A" w:rsidRDefault="00AD7EC3" w:rsidP="00AD7EC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AD7EC3" w:rsidRPr="00D71E9A" w:rsidRDefault="00AD7EC3" w:rsidP="00AD7EC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>
        <w:rPr>
          <w:rFonts w:ascii="Times New Roman" w:hAnsi="Times New Roman" w:cs="Times New Roman"/>
          <w:color w:val="000000"/>
          <w:sz w:val="28"/>
          <w:szCs w:val="28"/>
        </w:rPr>
        <w:t>ься в качестве выступающих до 05.02.2019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D7EC3" w:rsidRPr="00D71E9A" w:rsidRDefault="00AD7EC3" w:rsidP="00AD7EC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данному вопросу принимаются по адресу: Саратовская область, </w:t>
      </w:r>
      <w:proofErr w:type="gramStart"/>
      <w:r w:rsidRPr="00D71E9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62,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.00 час. 00 мин. до 17.00 час.00 мин. (перерыв с 13-00 до 14-00) кроме субботы и воскресенья, начиная с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01.2019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02.2019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г. Рабочий телефон  2-12-45.</w:t>
      </w:r>
    </w:p>
    <w:p w:rsidR="00AD7EC3" w:rsidRPr="0065266D" w:rsidRDefault="00AD7EC3" w:rsidP="00AD7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C3">
        <w:rPr>
          <w:rFonts w:ascii="Times New Roman" w:hAnsi="Times New Roman" w:cs="Times New Roman"/>
          <w:b/>
          <w:sz w:val="28"/>
          <w:szCs w:val="28"/>
        </w:rPr>
        <w:t xml:space="preserve">      7.</w:t>
      </w:r>
      <w:r w:rsidRPr="00D71E9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D71E9A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EC3" w:rsidRPr="00D71E9A" w:rsidRDefault="00AD7EC3" w:rsidP="00AD7EC3">
      <w:pPr>
        <w:pStyle w:val="a4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7EC3" w:rsidRDefault="00AD7EC3" w:rsidP="00AD7EC3">
      <w:pPr>
        <w:pStyle w:val="a4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7EC3" w:rsidRPr="00D71E9A" w:rsidRDefault="00AD7EC3" w:rsidP="00AD7EC3">
      <w:pPr>
        <w:pStyle w:val="a4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7EC3" w:rsidRPr="00D71E9A" w:rsidRDefault="00AD7EC3" w:rsidP="00AD7EC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город Красноармейск                                                                А.В. Кузьменко</w:t>
      </w:r>
    </w:p>
    <w:p w:rsidR="00AD7EC3" w:rsidRPr="00D71E9A" w:rsidRDefault="00AD7EC3" w:rsidP="00AD7EC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7EC3" w:rsidRPr="00D71E9A" w:rsidRDefault="00AD7EC3" w:rsidP="00AD7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EC3" w:rsidRPr="00D71E9A" w:rsidRDefault="00AD7EC3" w:rsidP="00AD7EC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AD7EC3" w:rsidRPr="00D71E9A" w:rsidRDefault="00AD7EC3" w:rsidP="00AD7EC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7EC3" w:rsidRPr="003D299F" w:rsidRDefault="00AD7EC3" w:rsidP="00AD7EC3">
      <w:pPr>
        <w:pStyle w:val="a4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D7EC3" w:rsidRPr="00D71E9A" w:rsidRDefault="00AD7EC3" w:rsidP="00AD7EC3">
      <w:pPr>
        <w:pStyle w:val="a4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12" w:rsidRDefault="00AD7EC3"/>
    <w:sectPr w:rsidR="00DE4B12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70AA"/>
    <w:multiLevelType w:val="hybridMultilevel"/>
    <w:tmpl w:val="9E8CE408"/>
    <w:lvl w:ilvl="0" w:tplc="9754EB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7EC3"/>
    <w:rsid w:val="004C3AF6"/>
    <w:rsid w:val="00915B62"/>
    <w:rsid w:val="00AD7EC3"/>
    <w:rsid w:val="00DD0F74"/>
    <w:rsid w:val="00E8172B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C3"/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2019-01-24T05:11:00Z</cp:lastPrinted>
  <dcterms:created xsi:type="dcterms:W3CDTF">2019-01-24T05:09:00Z</dcterms:created>
  <dcterms:modified xsi:type="dcterms:W3CDTF">2019-01-24T05:11:00Z</dcterms:modified>
</cp:coreProperties>
</file>